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B790" w14:textId="77777777" w:rsidR="000C6A18" w:rsidRDefault="000C6A18"/>
    <w:p w14:paraId="0EEA0420" w14:textId="77777777" w:rsidR="000C6A18" w:rsidRDefault="000C6A18"/>
    <w:p w14:paraId="42ACFC8B" w14:textId="77777777" w:rsidR="000C6A18" w:rsidRDefault="000C6A18">
      <w:pPr>
        <w:suppressAutoHyphens/>
        <w:jc w:val="center"/>
      </w:pPr>
    </w:p>
    <w:p w14:paraId="01612DD4" w14:textId="42124567" w:rsidR="000C6A18" w:rsidRDefault="00C41D3A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Miejskie Przedsiębiorstwo Wodociągów i Kanalizacji Sp. z o.o. z siedzibą w Lesznie przy ul. Lipowej 76 A, ogłasza przetarg nieograniczony, prowadzony na zasadach określonych </w:t>
      </w:r>
      <w:r>
        <w:rPr>
          <w:rFonts w:ascii="Arial" w:hAnsi="Arial" w:cs="Arial"/>
        </w:rPr>
        <w:br/>
      </w:r>
      <w:r w:rsidR="00416C2E">
        <w:rPr>
          <w:rFonts w:ascii="Arial" w:hAnsi="Arial" w:cs="Arial"/>
        </w:rPr>
        <w:t>w „</w:t>
      </w:r>
      <w:r>
        <w:rPr>
          <w:rFonts w:ascii="Arial" w:hAnsi="Arial" w:cs="Arial"/>
        </w:rPr>
        <w:t xml:space="preserve">Regulaminie Udzielania Zamówień Sektorowych przez Miejskie Przedsiębiorstwo </w:t>
      </w:r>
      <w:r w:rsidR="00416C2E">
        <w:rPr>
          <w:rFonts w:ascii="Arial" w:hAnsi="Arial" w:cs="Arial"/>
        </w:rPr>
        <w:t>Wodociągów i</w:t>
      </w:r>
      <w:r>
        <w:rPr>
          <w:rFonts w:ascii="Arial" w:hAnsi="Arial" w:cs="Arial"/>
        </w:rPr>
        <w:t xml:space="preserve"> Kanalizacji Sp. z o. o. z siedzibą w Lesznie”, na wykonanie zadania pn.:</w:t>
      </w:r>
    </w:p>
    <w:p w14:paraId="662EF080" w14:textId="77777777" w:rsidR="00D72CA1" w:rsidRDefault="00D72CA1">
      <w:pPr>
        <w:tabs>
          <w:tab w:val="left" w:pos="364"/>
          <w:tab w:val="left" w:pos="406"/>
        </w:tabs>
        <w:suppressAutoHyphens/>
        <w:spacing w:line="360" w:lineRule="auto"/>
        <w:jc w:val="center"/>
        <w:rPr>
          <w:rFonts w:ascii="Arial" w:hAnsi="Arial" w:cs="Arial"/>
        </w:rPr>
      </w:pPr>
    </w:p>
    <w:p w14:paraId="62301233" w14:textId="7BE1995B" w:rsidR="00D72CA1" w:rsidRDefault="00F92F41" w:rsidP="00F92F41">
      <w:pPr>
        <w:suppressAutoHyphens/>
        <w:spacing w:line="360" w:lineRule="auto"/>
        <w:jc w:val="center"/>
        <w:rPr>
          <w:rFonts w:ascii="Arial" w:hAnsi="Arial" w:cs="Arial"/>
          <w:b/>
          <w:bCs/>
        </w:rPr>
      </w:pPr>
      <w:r w:rsidRPr="00F92F41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„Zakup nowych wodomierzy i modułów do radiowego odczytu na 2023r.”</w:t>
      </w:r>
    </w:p>
    <w:p w14:paraId="020ECFE2" w14:textId="5EE53785" w:rsidR="00D72CA1" w:rsidRDefault="00D72CA1" w:rsidP="00D72CA1">
      <w:pPr>
        <w:suppressAutoHyphens/>
        <w:spacing w:line="360" w:lineRule="auto"/>
        <w:rPr>
          <w:rFonts w:ascii="Arial" w:hAnsi="Arial" w:cs="Arial"/>
          <w:b/>
          <w:bCs/>
        </w:rPr>
      </w:pPr>
    </w:p>
    <w:p w14:paraId="5F611BF8" w14:textId="1C92E5EB" w:rsidR="00D72CA1" w:rsidRPr="008E418D" w:rsidRDefault="00FE0AB9" w:rsidP="00FF16F2">
      <w:pPr>
        <w:pStyle w:val="Akapitzlist"/>
        <w:numPr>
          <w:ilvl w:val="0"/>
          <w:numId w:val="1"/>
        </w:num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81544728"/>
      <w:r w:rsidRPr="00FE0AB9">
        <w:rPr>
          <w:rFonts w:ascii="Arial" w:hAnsi="Arial" w:cs="Arial"/>
          <w:color w:val="000000"/>
          <w:sz w:val="20"/>
          <w:szCs w:val="20"/>
        </w:rPr>
        <w:t>Przedmiotem zamówienia jest sukcesywn</w:t>
      </w:r>
      <w:r w:rsidR="00C6724A">
        <w:rPr>
          <w:rFonts w:ascii="Arial" w:hAnsi="Arial" w:cs="Arial"/>
          <w:color w:val="000000"/>
          <w:sz w:val="20"/>
          <w:szCs w:val="20"/>
        </w:rPr>
        <w:t>a</w:t>
      </w:r>
      <w:r w:rsidRPr="00FE0AB9">
        <w:rPr>
          <w:rFonts w:ascii="Arial" w:hAnsi="Arial" w:cs="Arial"/>
          <w:color w:val="000000"/>
          <w:sz w:val="20"/>
          <w:szCs w:val="20"/>
        </w:rPr>
        <w:t xml:space="preserve"> dostawa</w:t>
      </w:r>
      <w:bookmarkEnd w:id="0"/>
      <w:r w:rsidRPr="00FE0AB9">
        <w:rPr>
          <w:rFonts w:ascii="Arial" w:hAnsi="Arial" w:cs="Arial"/>
          <w:color w:val="000000"/>
          <w:sz w:val="20"/>
          <w:szCs w:val="20"/>
        </w:rPr>
        <w:t xml:space="preserve"> </w:t>
      </w:r>
      <w:r w:rsidR="00D94938" w:rsidRPr="00D94938">
        <w:rPr>
          <w:rFonts w:ascii="Arial" w:hAnsi="Arial" w:cs="Arial"/>
          <w:color w:val="000000"/>
          <w:sz w:val="20"/>
          <w:szCs w:val="20"/>
        </w:rPr>
        <w:t>wodomierzy i modułów radiowych</w:t>
      </w:r>
      <w:r w:rsidR="00D72CA1" w:rsidRPr="008E418D">
        <w:rPr>
          <w:rFonts w:ascii="Arial" w:hAnsi="Arial" w:cs="Arial"/>
          <w:color w:val="000000"/>
          <w:sz w:val="20"/>
          <w:szCs w:val="20"/>
        </w:rPr>
        <w:t>.</w:t>
      </w:r>
    </w:p>
    <w:p w14:paraId="0C5B4A8B" w14:textId="14871AB3" w:rsidR="00D17C9A" w:rsidRPr="00D17C9A" w:rsidRDefault="00D17C9A" w:rsidP="00FF16F2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</w:t>
      </w:r>
      <w:r w:rsidRPr="00D17C9A">
        <w:rPr>
          <w:rFonts w:ascii="Arial" w:hAnsi="Arial" w:cs="Arial"/>
          <w:sz w:val="20"/>
          <w:szCs w:val="20"/>
        </w:rPr>
        <w:t>ostępowanie</w:t>
      </w:r>
      <w:r>
        <w:rPr>
          <w:rFonts w:ascii="Arial" w:hAnsi="Arial" w:cs="Arial"/>
          <w:sz w:val="20"/>
          <w:szCs w:val="20"/>
        </w:rPr>
        <w:t xml:space="preserve"> </w:t>
      </w:r>
      <w:r w:rsidRPr="00D17C9A">
        <w:rPr>
          <w:rFonts w:ascii="Arial" w:hAnsi="Arial" w:cs="Arial"/>
          <w:sz w:val="20"/>
          <w:szCs w:val="20"/>
        </w:rPr>
        <w:t>oznaczone jest znakiem INW-P-Z/0041/2022</w:t>
      </w:r>
      <w:r>
        <w:rPr>
          <w:rFonts w:ascii="Arial" w:hAnsi="Arial" w:cs="Arial"/>
          <w:sz w:val="20"/>
          <w:szCs w:val="20"/>
        </w:rPr>
        <w:t>.</w:t>
      </w:r>
    </w:p>
    <w:p w14:paraId="15FA5D57" w14:textId="5DDD42DF" w:rsidR="000C6A18" w:rsidRPr="008E418D" w:rsidRDefault="00C41D3A" w:rsidP="00FF16F2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Zamawiający przyzna realizację zamówienia oferentowi, którego oferta odpowiada zasadom               określonym w „</w:t>
      </w:r>
      <w:r w:rsidR="00416C2E" w:rsidRPr="008E418D">
        <w:rPr>
          <w:rFonts w:ascii="Arial" w:hAnsi="Arial" w:cs="Arial"/>
          <w:sz w:val="20"/>
          <w:szCs w:val="20"/>
        </w:rPr>
        <w:t>Regulaminie Udzielania</w:t>
      </w:r>
      <w:r w:rsidRPr="008E418D">
        <w:rPr>
          <w:rFonts w:ascii="Arial" w:hAnsi="Arial" w:cs="Arial"/>
          <w:sz w:val="20"/>
          <w:szCs w:val="20"/>
        </w:rPr>
        <w:t xml:space="preserve"> Zamówień Sektorowych przez Miejskie Przedsiębiorstwo Wodociągów i Kanalizacji Sp. z o. o. z siedzibą w Lesznie”</w:t>
      </w:r>
      <w:r w:rsidRPr="008E418D">
        <w:rPr>
          <w:rFonts w:ascii="Arial" w:hAnsi="Arial" w:cs="Arial"/>
          <w:color w:val="000000"/>
          <w:sz w:val="20"/>
          <w:szCs w:val="20"/>
        </w:rPr>
        <w:t xml:space="preserve">, spełnia wymagania SIWZ i jednocześnie posiada </w:t>
      </w:r>
      <w:r w:rsidR="000F1E0E">
        <w:rPr>
          <w:rFonts w:ascii="Arial" w:hAnsi="Arial" w:cs="Arial"/>
          <w:color w:val="000000"/>
          <w:sz w:val="20"/>
          <w:szCs w:val="20"/>
        </w:rPr>
        <w:t>najniższą cenę</w:t>
      </w:r>
      <w:r w:rsidRPr="008E418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0DB833C" w14:textId="48FC5690" w:rsidR="000C6A18" w:rsidRPr="008E418D" w:rsidRDefault="00C41D3A" w:rsidP="00FF16F2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0491D">
        <w:rPr>
          <w:rFonts w:ascii="Arial" w:hAnsi="Arial" w:cs="Arial"/>
          <w:color w:val="000000"/>
          <w:sz w:val="20"/>
          <w:szCs w:val="20"/>
        </w:rPr>
        <w:t xml:space="preserve">Termin składania ofert upływa </w:t>
      </w:r>
      <w:r w:rsidRPr="0040491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>dnia</w:t>
      </w:r>
      <w:r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 w:themeFill="background1"/>
        </w:rPr>
        <w:t xml:space="preserve"> </w:t>
      </w:r>
      <w:bookmarkStart w:id="1" w:name="_Hlk61520721"/>
      <w:r w:rsidR="00EA7A6E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30</w:t>
      </w:r>
      <w:r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="00D17C9A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12</w:t>
      </w:r>
      <w:r w:rsidR="0040491D"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202</w:t>
      </w:r>
      <w:r w:rsidR="0040491D"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</w:t>
      </w:r>
      <w:r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 </w:t>
      </w:r>
      <w:bookmarkEnd w:id="1"/>
      <w:r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r. o godz. </w:t>
      </w:r>
      <w:r w:rsidR="00416C2E"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10</w:t>
      </w:r>
      <w:r w:rsidR="00416C2E" w:rsidRPr="0040491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  <w:vertAlign w:val="superscript"/>
        </w:rPr>
        <w:t>00</w:t>
      </w:r>
      <w:r w:rsidR="00416C2E" w:rsidRPr="0040491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>.</w:t>
      </w:r>
      <w:r w:rsidRPr="0040491D">
        <w:rPr>
          <w:rFonts w:ascii="Arial" w:hAnsi="Arial" w:cs="Arial"/>
          <w:bCs/>
          <w:color w:val="000000"/>
          <w:sz w:val="20"/>
          <w:szCs w:val="20"/>
          <w:shd w:val="clear" w:color="auto" w:fill="FFFFFF" w:themeFill="background1"/>
        </w:rPr>
        <w:t xml:space="preserve"> Oferty</w:t>
      </w:r>
      <w:r w:rsidRPr="0040491D">
        <w:rPr>
          <w:rFonts w:ascii="Arial" w:hAnsi="Arial" w:cs="Arial"/>
          <w:bCs/>
          <w:color w:val="000000"/>
          <w:sz w:val="20"/>
          <w:szCs w:val="20"/>
        </w:rPr>
        <w:t xml:space="preserve"> należy</w:t>
      </w:r>
      <w:r w:rsidRPr="008E418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16C2E" w:rsidRPr="008E418D">
        <w:rPr>
          <w:rFonts w:ascii="Arial" w:hAnsi="Arial" w:cs="Arial"/>
          <w:bCs/>
          <w:color w:val="000000"/>
          <w:sz w:val="20"/>
          <w:szCs w:val="20"/>
        </w:rPr>
        <w:t>składać w</w:t>
      </w:r>
      <w:r w:rsidRPr="008E418D">
        <w:rPr>
          <w:rFonts w:ascii="Arial" w:hAnsi="Arial" w:cs="Arial"/>
          <w:bCs/>
          <w:color w:val="000000"/>
          <w:sz w:val="20"/>
          <w:szCs w:val="20"/>
        </w:rPr>
        <w:t xml:space="preserve"> formie           pisemnej w siedzibie: Miejskiego Przedsiębiorstwa Wodociągów i Kanalizacji Sp. z o. o., ul. Lipowa 76 A, 64-100 Leszno,</w:t>
      </w:r>
      <w:r w:rsidRPr="008E418D">
        <w:rPr>
          <w:rFonts w:ascii="Arial" w:hAnsi="Arial" w:cs="Arial"/>
          <w:sz w:val="20"/>
          <w:szCs w:val="20"/>
        </w:rPr>
        <w:t xml:space="preserve"> </w:t>
      </w:r>
      <w:r w:rsidR="001432A9">
        <w:rPr>
          <w:rFonts w:ascii="Arial" w:hAnsi="Arial" w:cs="Arial"/>
          <w:sz w:val="20"/>
          <w:szCs w:val="20"/>
        </w:rPr>
        <w:t xml:space="preserve">w </w:t>
      </w:r>
      <w:r w:rsidR="001432A9" w:rsidRPr="001432A9">
        <w:rPr>
          <w:rFonts w:ascii="Arial" w:hAnsi="Arial" w:cs="Arial"/>
          <w:b/>
          <w:bCs/>
          <w:sz w:val="20"/>
          <w:szCs w:val="20"/>
        </w:rPr>
        <w:t>Sekretariacie</w:t>
      </w:r>
      <w:r w:rsidRPr="001432A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>od poniedziałku do piątku w godzinach od 7.00 do 15.00.</w:t>
      </w:r>
    </w:p>
    <w:p w14:paraId="207CAEDF" w14:textId="634AE13E" w:rsidR="00416C2E" w:rsidRPr="008E418D" w:rsidRDefault="00C41D3A" w:rsidP="00FF16F2">
      <w:pPr>
        <w:pStyle w:val="Akapitzlist"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Warunkiem udziału w postępowaniu jest wniesienie do dnia </w:t>
      </w:r>
      <w:r w:rsidR="00EA7A6E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30</w:t>
      </w:r>
      <w:r w:rsidR="00C84506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.</w:t>
      </w:r>
      <w:r w:rsidR="00D17C9A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12</w:t>
      </w:r>
      <w:r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.202</w:t>
      </w:r>
      <w:r w:rsidR="00A91FD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2</w:t>
      </w:r>
      <w:r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 xml:space="preserve"> r. do godz. </w:t>
      </w:r>
      <w:r w:rsidR="00316868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</w:rPr>
        <w:t>10</w:t>
      </w:r>
      <w:r w:rsidR="00316868" w:rsidRPr="008E418D">
        <w:rPr>
          <w:rFonts w:ascii="Arial" w:hAnsi="Arial" w:cs="Arial"/>
          <w:b/>
          <w:bCs/>
          <w:sz w:val="20"/>
          <w:szCs w:val="20"/>
          <w:shd w:val="clear" w:color="auto" w:fill="FFFFFF" w:themeFill="background1"/>
          <w:vertAlign w:val="superscript"/>
        </w:rPr>
        <w:t>00</w:t>
      </w:r>
      <w:r w:rsidR="00316868" w:rsidRPr="008E418D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316868" w:rsidRPr="008E418D">
        <w:rPr>
          <w:rFonts w:ascii="Arial" w:hAnsi="Arial" w:cs="Arial"/>
          <w:bCs/>
          <w:color w:val="000000"/>
          <w:sz w:val="20"/>
          <w:szCs w:val="20"/>
        </w:rPr>
        <w:t xml:space="preserve">wadium </w:t>
      </w:r>
      <w:r w:rsidRPr="008E418D">
        <w:rPr>
          <w:rFonts w:ascii="Arial" w:hAnsi="Arial" w:cs="Arial"/>
          <w:bCs/>
          <w:color w:val="000000"/>
          <w:sz w:val="20"/>
          <w:szCs w:val="20"/>
        </w:rPr>
        <w:t>w</w:t>
      </w:r>
      <w:r w:rsidR="00A91FDD">
        <w:rPr>
          <w:rFonts w:ascii="Arial" w:hAnsi="Arial" w:cs="Arial"/>
          <w:bCs/>
          <w:color w:val="000000"/>
          <w:sz w:val="20"/>
          <w:szCs w:val="20"/>
        </w:rPr>
        <w:t> </w:t>
      </w:r>
      <w:r w:rsidR="00416C2E" w:rsidRPr="008E418D">
        <w:rPr>
          <w:rFonts w:ascii="Arial" w:hAnsi="Arial" w:cs="Arial"/>
          <w:bCs/>
          <w:color w:val="000000"/>
          <w:sz w:val="20"/>
          <w:szCs w:val="20"/>
        </w:rPr>
        <w:t xml:space="preserve">wysokości: </w:t>
      </w:r>
      <w:r w:rsidR="00A91FDD">
        <w:rPr>
          <w:rFonts w:ascii="Arial" w:hAnsi="Arial" w:cs="Arial"/>
          <w:b/>
          <w:bCs/>
          <w:sz w:val="20"/>
          <w:szCs w:val="20"/>
        </w:rPr>
        <w:t>4</w:t>
      </w:r>
      <w:r w:rsidR="00EA2553" w:rsidRPr="008E418D">
        <w:rPr>
          <w:rFonts w:ascii="Arial" w:hAnsi="Arial" w:cs="Arial"/>
          <w:b/>
          <w:bCs/>
          <w:sz w:val="20"/>
          <w:szCs w:val="20"/>
        </w:rPr>
        <w:t xml:space="preserve"> 000</w:t>
      </w:r>
      <w:r w:rsidRPr="008E418D">
        <w:rPr>
          <w:rFonts w:ascii="Arial" w:hAnsi="Arial" w:cs="Arial"/>
          <w:b/>
          <w:bCs/>
          <w:sz w:val="20"/>
          <w:szCs w:val="20"/>
        </w:rPr>
        <w:t>,00 zł</w:t>
      </w:r>
      <w:r w:rsidRPr="008E418D">
        <w:rPr>
          <w:rFonts w:ascii="Arial" w:hAnsi="Arial" w:cs="Arial"/>
          <w:sz w:val="20"/>
          <w:szCs w:val="20"/>
        </w:rPr>
        <w:t xml:space="preserve"> (</w:t>
      </w:r>
      <w:r w:rsidR="00A91FDD">
        <w:rPr>
          <w:rFonts w:ascii="Arial" w:hAnsi="Arial" w:cs="Arial"/>
          <w:sz w:val="20"/>
          <w:szCs w:val="20"/>
        </w:rPr>
        <w:t>cztery</w:t>
      </w:r>
      <w:r w:rsidR="00B40AA2">
        <w:rPr>
          <w:rFonts w:ascii="Arial" w:hAnsi="Arial" w:cs="Arial"/>
          <w:sz w:val="20"/>
          <w:szCs w:val="20"/>
        </w:rPr>
        <w:t xml:space="preserve"> </w:t>
      </w:r>
      <w:r w:rsidR="007F7C22">
        <w:rPr>
          <w:rFonts w:ascii="Arial" w:hAnsi="Arial" w:cs="Arial"/>
          <w:sz w:val="20"/>
          <w:szCs w:val="20"/>
        </w:rPr>
        <w:t>tysiąc</w:t>
      </w:r>
      <w:r w:rsidR="00B40AA2">
        <w:rPr>
          <w:rFonts w:ascii="Arial" w:hAnsi="Arial" w:cs="Arial"/>
          <w:sz w:val="20"/>
          <w:szCs w:val="20"/>
        </w:rPr>
        <w:t>e</w:t>
      </w:r>
      <w:r w:rsidRPr="008E418D">
        <w:rPr>
          <w:rFonts w:ascii="Arial" w:hAnsi="Arial" w:cs="Arial"/>
          <w:sz w:val="20"/>
          <w:szCs w:val="20"/>
        </w:rPr>
        <w:t xml:space="preserve"> złotych 00/100</w:t>
      </w:r>
      <w:r w:rsidR="00416C2E" w:rsidRPr="008E418D">
        <w:rPr>
          <w:rFonts w:ascii="Arial" w:hAnsi="Arial" w:cs="Arial"/>
          <w:sz w:val="20"/>
          <w:szCs w:val="20"/>
        </w:rPr>
        <w:t>).</w:t>
      </w:r>
    </w:p>
    <w:p w14:paraId="2FBF40D2" w14:textId="3EC71BB3" w:rsidR="000C6A18" w:rsidRPr="008E418D" w:rsidRDefault="00C41D3A" w:rsidP="00FF16F2">
      <w:pPr>
        <w:pStyle w:val="Akapitzlist"/>
        <w:suppressAutoHyphens/>
        <w:spacing w:before="120" w:after="12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>Wadium może być wniesione w następującej formie</w:t>
      </w:r>
      <w:r w:rsidR="00316868" w:rsidRPr="008E418D">
        <w:rPr>
          <w:rFonts w:ascii="Arial" w:hAnsi="Arial" w:cs="Arial"/>
          <w:sz w:val="20"/>
          <w:szCs w:val="20"/>
        </w:rPr>
        <w:t>:</w:t>
      </w:r>
    </w:p>
    <w:p w14:paraId="57269400" w14:textId="77777777" w:rsidR="000C6A18" w:rsidRPr="008E418D" w:rsidRDefault="00C41D3A" w:rsidP="00FF16F2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pieniądza,</w:t>
      </w:r>
    </w:p>
    <w:p w14:paraId="7E08AA6C" w14:textId="77777777" w:rsidR="000C6A18" w:rsidRPr="008E418D" w:rsidRDefault="00C41D3A" w:rsidP="00FF16F2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poręczeniach bankowych lub poręczeniach spółdzielczej kasy oszczędnościowo-kredytowej,</w:t>
      </w:r>
    </w:p>
    <w:p w14:paraId="2D7EFD0D" w14:textId="77777777" w:rsidR="000C6A18" w:rsidRPr="008E418D" w:rsidRDefault="00C41D3A" w:rsidP="00FF16F2">
      <w:pPr>
        <w:pStyle w:val="Akapitzlist"/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            z tym że poręczenie kasy jest zawsze poręczeniem pieniężnym,</w:t>
      </w:r>
    </w:p>
    <w:p w14:paraId="7BBEB376" w14:textId="77777777" w:rsidR="000C6A18" w:rsidRPr="008E418D" w:rsidRDefault="00C41D3A" w:rsidP="00FF16F2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gwarancji bankowych,</w:t>
      </w:r>
    </w:p>
    <w:p w14:paraId="5DF7AA9B" w14:textId="77777777" w:rsidR="000C6A18" w:rsidRPr="008E418D" w:rsidRDefault="00C41D3A" w:rsidP="00FF16F2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firstLine="41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>gwarancji ubezpieczeniowych,</w:t>
      </w:r>
    </w:p>
    <w:p w14:paraId="0158D627" w14:textId="4B54F035" w:rsidR="000C6A18" w:rsidRPr="008E418D" w:rsidRDefault="00C41D3A" w:rsidP="00FF16F2">
      <w:pPr>
        <w:pStyle w:val="Akapitzlist"/>
        <w:numPr>
          <w:ilvl w:val="0"/>
          <w:numId w:val="3"/>
        </w:numPr>
        <w:suppressAutoHyphens/>
        <w:spacing w:before="120" w:after="120" w:line="36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sz w:val="20"/>
          <w:szCs w:val="20"/>
        </w:rPr>
        <w:t xml:space="preserve">poręczeniach udzielanych przez podmioty, o których mowa w art. 6b ust. 5 pkt 2 ustawy z dnia </w:t>
      </w:r>
      <w:r w:rsidR="00416C2E" w:rsidRPr="008E418D">
        <w:rPr>
          <w:rFonts w:ascii="Arial" w:hAnsi="Arial" w:cs="Arial"/>
          <w:sz w:val="20"/>
          <w:szCs w:val="20"/>
        </w:rPr>
        <w:t>9 listopada</w:t>
      </w:r>
      <w:r w:rsidRPr="008E418D">
        <w:rPr>
          <w:rFonts w:ascii="Arial" w:hAnsi="Arial" w:cs="Arial"/>
          <w:sz w:val="20"/>
          <w:szCs w:val="20"/>
        </w:rPr>
        <w:t xml:space="preserve"> 2000r. o utworzeniu Polskiej Agencji Przedsiębiorczości.</w:t>
      </w:r>
    </w:p>
    <w:p w14:paraId="481C417A" w14:textId="029A2315" w:rsidR="000C6A18" w:rsidRPr="008E418D" w:rsidRDefault="00C41D3A" w:rsidP="00FF16F2">
      <w:pPr>
        <w:pStyle w:val="Akapitzlist"/>
        <w:numPr>
          <w:ilvl w:val="0"/>
          <w:numId w:val="4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lastRenderedPageBreak/>
        <w:t xml:space="preserve">Zamawiający informuje, że otwarcie ofert nastąpi dnia </w:t>
      </w:r>
      <w:r w:rsidR="00EA7A6E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30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="00D17C9A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12</w:t>
      </w:r>
      <w:r w:rsidR="00C84506"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202</w:t>
      </w:r>
      <w:r w:rsidR="006B3074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 xml:space="preserve"> r.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 o godz. 10.30, </w:t>
      </w:r>
      <w:r w:rsidRPr="008E418D">
        <w:rPr>
          <w:rFonts w:ascii="Arial" w:hAnsi="Arial" w:cs="Arial"/>
          <w:color w:val="000000"/>
          <w:sz w:val="20"/>
          <w:szCs w:val="20"/>
        </w:rPr>
        <w:t xml:space="preserve">a transmisja online będzie dostępna pod adresem: </w:t>
      </w:r>
      <w:hyperlink r:id="rId7" w:history="1">
        <w:r w:rsidRPr="008E418D">
          <w:rPr>
            <w:rStyle w:val="Hipercze"/>
            <w:rFonts w:ascii="Arial" w:hAnsi="Arial" w:cs="Arial"/>
            <w:color w:val="000000"/>
            <w:sz w:val="20"/>
            <w:szCs w:val="20"/>
          </w:rPr>
          <w:t>https://meet.jit.si/ZamowienieMPWIK</w:t>
        </w:r>
      </w:hyperlink>
      <w:r w:rsidRPr="008E418D">
        <w:rPr>
          <w:rFonts w:ascii="Arial" w:hAnsi="Arial" w:cs="Arial"/>
          <w:color w:val="000000"/>
          <w:sz w:val="20"/>
          <w:szCs w:val="20"/>
        </w:rPr>
        <w:t>. Zamawiający zaleca otwieranie linku w przeglądarce Chrome.</w:t>
      </w:r>
      <w:r w:rsidR="00EA7A6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F08BEB5" w14:textId="6E4083D0" w:rsidR="000C6A18" w:rsidRPr="008E418D" w:rsidRDefault="00C41D3A" w:rsidP="00FF16F2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>Informacja z otwarcia ofert zostanie przekazana oferentom drogą mailową do dnia</w:t>
      </w:r>
      <w:r w:rsidR="00EA7A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A7A6E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30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</w:t>
      </w:r>
      <w:r w:rsidR="00D17C9A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12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.202</w:t>
      </w:r>
      <w:r w:rsidR="006B3074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2</w:t>
      </w:r>
      <w:r w:rsidRPr="008E418D">
        <w:rPr>
          <w:rFonts w:ascii="Arial" w:hAnsi="Arial" w:cs="Arial"/>
          <w:b/>
          <w:bCs/>
          <w:color w:val="000000"/>
          <w:sz w:val="20"/>
          <w:szCs w:val="20"/>
          <w:shd w:val="clear" w:color="auto" w:fill="F2F2F2" w:themeFill="background1" w:themeFillShade="F2"/>
        </w:rPr>
        <w:t>r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0290F111" w14:textId="7C528066" w:rsidR="00D72CA1" w:rsidRPr="008E418D" w:rsidRDefault="00C41D3A" w:rsidP="00FF16F2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Termin wykonania zamówienia: </w:t>
      </w:r>
      <w:r w:rsidRPr="008E418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7723C5">
        <w:rPr>
          <w:rFonts w:ascii="Arial" w:hAnsi="Arial" w:cs="Arial"/>
          <w:b/>
          <w:bCs/>
          <w:color w:val="000000"/>
          <w:sz w:val="20"/>
          <w:szCs w:val="20"/>
        </w:rPr>
        <w:t xml:space="preserve">od dnia </w:t>
      </w:r>
      <w:r w:rsidR="006B3074">
        <w:rPr>
          <w:rFonts w:ascii="Arial" w:hAnsi="Arial" w:cs="Arial"/>
          <w:b/>
          <w:bCs/>
          <w:color w:val="000000"/>
          <w:sz w:val="20"/>
          <w:szCs w:val="20"/>
        </w:rPr>
        <w:t>zawarcia</w:t>
      </w:r>
      <w:r w:rsidR="007723C5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B3074">
        <w:rPr>
          <w:rFonts w:ascii="Arial" w:hAnsi="Arial" w:cs="Arial"/>
          <w:b/>
          <w:bCs/>
          <w:color w:val="000000"/>
          <w:sz w:val="20"/>
          <w:szCs w:val="20"/>
        </w:rPr>
        <w:t xml:space="preserve">umowy </w:t>
      </w:r>
      <w:r w:rsidR="007723C5">
        <w:rPr>
          <w:rFonts w:ascii="Arial" w:hAnsi="Arial" w:cs="Arial"/>
          <w:b/>
          <w:bCs/>
          <w:color w:val="000000"/>
          <w:sz w:val="20"/>
          <w:szCs w:val="20"/>
        </w:rPr>
        <w:t>do 31.12.202</w:t>
      </w:r>
      <w:r w:rsidR="00994999">
        <w:rPr>
          <w:rFonts w:ascii="Arial" w:hAnsi="Arial" w:cs="Arial"/>
          <w:b/>
          <w:bCs/>
          <w:color w:val="000000"/>
          <w:sz w:val="20"/>
          <w:szCs w:val="20"/>
        </w:rPr>
        <w:t xml:space="preserve">3 </w:t>
      </w:r>
      <w:r w:rsidR="007723C5">
        <w:rPr>
          <w:rFonts w:ascii="Arial" w:hAnsi="Arial" w:cs="Arial"/>
          <w:b/>
          <w:bCs/>
          <w:color w:val="000000"/>
          <w:sz w:val="20"/>
          <w:szCs w:val="20"/>
        </w:rPr>
        <w:t>r.</w:t>
      </w:r>
    </w:p>
    <w:p w14:paraId="6BBD6F68" w14:textId="140CB135" w:rsidR="00FF16F2" w:rsidRPr="008E418D" w:rsidRDefault="00C41D3A" w:rsidP="00FF16F2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 xml:space="preserve">Przyjęto następujące kryterium oceny złożonych ofert: </w:t>
      </w:r>
      <w:r w:rsidR="00B40AA2">
        <w:rPr>
          <w:rFonts w:ascii="Arial" w:hAnsi="Arial" w:cs="Arial"/>
          <w:color w:val="000000"/>
          <w:sz w:val="20"/>
          <w:szCs w:val="20"/>
        </w:rPr>
        <w:t>cena 100%.</w:t>
      </w:r>
    </w:p>
    <w:p w14:paraId="75CA4753" w14:textId="77777777" w:rsidR="000C6A18" w:rsidRPr="008E418D" w:rsidRDefault="00C41D3A" w:rsidP="00FF16F2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8E418D">
        <w:rPr>
          <w:rFonts w:ascii="Arial" w:hAnsi="Arial" w:cs="Arial"/>
          <w:color w:val="000000"/>
          <w:sz w:val="20"/>
          <w:szCs w:val="20"/>
        </w:rPr>
        <w:t>Termin związania ofertą – 60 dni od ostatecznego terminu wyznaczonego na złożenie ofert.</w:t>
      </w:r>
    </w:p>
    <w:p w14:paraId="135CC480" w14:textId="77777777" w:rsidR="008E418D" w:rsidRPr="008E418D" w:rsidRDefault="00C41D3A" w:rsidP="008E418D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ind w:left="714" w:hanging="357"/>
        <w:jc w:val="both"/>
        <w:rPr>
          <w:rFonts w:ascii="Arial" w:hAnsi="Arial" w:cs="Arial"/>
          <w:iCs/>
          <w:sz w:val="20"/>
          <w:szCs w:val="20"/>
        </w:rPr>
      </w:pPr>
      <w:r w:rsidRPr="008E418D">
        <w:rPr>
          <w:rFonts w:ascii="Arial" w:hAnsi="Arial" w:cs="Arial"/>
          <w:iCs/>
          <w:sz w:val="20"/>
          <w:szCs w:val="20"/>
        </w:rPr>
        <w:t>Do niniejszego postępowania nie stosuje się przepisów ustawy z dnia 11 września 2019 r. Prawo zamówień publicznych (dalej: ustawa Pzp). Przedmiotowe zamówienie jest zamówieniem sektorowym, którego wartość nie przekracza kwoty progów unijnych dla zamawiających sektorowych.</w:t>
      </w:r>
    </w:p>
    <w:p w14:paraId="02BC8043" w14:textId="6C97B738" w:rsidR="000C6A18" w:rsidRPr="008E418D" w:rsidRDefault="00C41D3A" w:rsidP="008E418D">
      <w:pPr>
        <w:pStyle w:val="Akapitzlist"/>
        <w:numPr>
          <w:ilvl w:val="0"/>
          <w:numId w:val="5"/>
        </w:numPr>
        <w:suppressAutoHyphens/>
        <w:spacing w:before="120" w:after="12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8E418D">
        <w:rPr>
          <w:rFonts w:ascii="Arial" w:hAnsi="Arial" w:cs="Arial"/>
          <w:iCs/>
          <w:color w:val="000000"/>
          <w:sz w:val="20"/>
          <w:szCs w:val="20"/>
        </w:rPr>
        <w:t>Do niniejszego zamówienia stosuje się postanowienia Regulaminu Udzielania Zamówień Sektorowych obowiązującego w Miejskim Przedsiębiorstwie Wodociągów i Kanalizacji Sp. z o.o., zwany dalej jako RUZS.</w:t>
      </w:r>
    </w:p>
    <w:p w14:paraId="14913653" w14:textId="77777777" w:rsidR="000C6A18" w:rsidRPr="00416C2E" w:rsidRDefault="000C6A18" w:rsidP="00416C2E">
      <w:pPr>
        <w:pStyle w:val="Akapitzlist"/>
        <w:spacing w:after="0" w:line="36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1DDD989" w14:textId="58A3066F" w:rsidR="000C6A18" w:rsidRPr="00416C2E" w:rsidRDefault="00C41D3A" w:rsidP="00416C2E">
      <w:pPr>
        <w:spacing w:line="360" w:lineRule="auto"/>
        <w:jc w:val="center"/>
        <w:rPr>
          <w:rFonts w:ascii="Arial" w:hAnsi="Arial" w:cs="Arial"/>
        </w:rPr>
      </w:pPr>
      <w:r w:rsidRPr="00416C2E">
        <w:rPr>
          <w:rFonts w:ascii="Arial" w:hAnsi="Arial" w:cs="Arial"/>
        </w:rPr>
        <w:t xml:space="preserve">Bliższe informacje można uzyskać </w:t>
      </w:r>
      <w:r w:rsidR="0017172A">
        <w:rPr>
          <w:rFonts w:ascii="Arial" w:hAnsi="Arial" w:cs="Arial"/>
        </w:rPr>
        <w:t xml:space="preserve">w </w:t>
      </w:r>
      <w:r w:rsidR="00EA2553">
        <w:rPr>
          <w:rFonts w:ascii="Arial" w:hAnsi="Arial" w:cs="Arial"/>
        </w:rPr>
        <w:t xml:space="preserve">Dziale </w:t>
      </w:r>
      <w:r w:rsidR="00E8572F">
        <w:rPr>
          <w:rFonts w:ascii="Arial" w:hAnsi="Arial" w:cs="Arial"/>
        </w:rPr>
        <w:t>Obsługi Klienta</w:t>
      </w:r>
      <w:r w:rsidR="00416C2E" w:rsidRPr="00416C2E">
        <w:rPr>
          <w:rFonts w:ascii="Arial" w:hAnsi="Arial" w:cs="Arial"/>
        </w:rPr>
        <w:t>:</w:t>
      </w:r>
    </w:p>
    <w:p w14:paraId="4A461898" w14:textId="3F896D0A" w:rsidR="00BB24B0" w:rsidRDefault="00E8572F" w:rsidP="00416C2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Agnieszka </w:t>
      </w:r>
      <w:r w:rsidR="00DB3192">
        <w:rPr>
          <w:rFonts w:ascii="Arial" w:hAnsi="Arial" w:cs="Arial"/>
        </w:rPr>
        <w:t>Kochanowska</w:t>
      </w:r>
    </w:p>
    <w:p w14:paraId="2E34DCB4" w14:textId="138BA9F3" w:rsidR="000C6A18" w:rsidRPr="00416C2E" w:rsidRDefault="00C41D3A" w:rsidP="00416C2E">
      <w:pPr>
        <w:spacing w:line="360" w:lineRule="auto"/>
        <w:jc w:val="center"/>
        <w:rPr>
          <w:rFonts w:ascii="Arial" w:hAnsi="Arial" w:cs="Arial"/>
        </w:rPr>
      </w:pPr>
      <w:r w:rsidRPr="00416C2E">
        <w:rPr>
          <w:rFonts w:ascii="Arial" w:hAnsi="Arial" w:cs="Arial"/>
        </w:rPr>
        <w:t>tel. 65 – 529-83-</w:t>
      </w:r>
      <w:r w:rsidR="00E8572F">
        <w:rPr>
          <w:rFonts w:ascii="Arial" w:hAnsi="Arial" w:cs="Arial"/>
        </w:rPr>
        <w:t>35</w:t>
      </w:r>
    </w:p>
    <w:p w14:paraId="3898187E" w14:textId="77777777" w:rsidR="000C6A18" w:rsidRPr="00416C2E" w:rsidRDefault="000C6A18" w:rsidP="00416C2E">
      <w:pPr>
        <w:spacing w:line="360" w:lineRule="auto"/>
        <w:jc w:val="center"/>
        <w:rPr>
          <w:rFonts w:ascii="Arial" w:hAnsi="Arial" w:cs="Arial"/>
        </w:rPr>
      </w:pPr>
    </w:p>
    <w:p w14:paraId="3DF06E85" w14:textId="77777777" w:rsidR="000C6A18" w:rsidRDefault="000C6A18"/>
    <w:p w14:paraId="4BCCA880" w14:textId="77777777" w:rsidR="000C6A18" w:rsidRDefault="000C6A18"/>
    <w:p w14:paraId="05691B95" w14:textId="77777777" w:rsidR="000C6A18" w:rsidRDefault="000C6A18"/>
    <w:p w14:paraId="2C53D7E1" w14:textId="77777777" w:rsidR="000C6A18" w:rsidRDefault="000C6A18"/>
    <w:p w14:paraId="278DA7C9" w14:textId="77777777" w:rsidR="000C6A18" w:rsidRDefault="000C6A18"/>
    <w:p w14:paraId="006A83B8" w14:textId="77777777" w:rsidR="000C6A18" w:rsidRDefault="000C6A18"/>
    <w:p w14:paraId="114BD814" w14:textId="77777777" w:rsidR="000C6A18" w:rsidRDefault="000C6A18"/>
    <w:p w14:paraId="25AD2D84" w14:textId="77777777" w:rsidR="000C6A18" w:rsidRDefault="000C6A18"/>
    <w:p w14:paraId="7FB7F368" w14:textId="77777777" w:rsidR="000C6A18" w:rsidRDefault="000C6A18"/>
    <w:p w14:paraId="4F01EC28" w14:textId="77777777" w:rsidR="000C6A18" w:rsidRDefault="000C6A18"/>
    <w:p w14:paraId="17CD9712" w14:textId="77777777" w:rsidR="000C6A18" w:rsidRDefault="000C6A18"/>
    <w:p w14:paraId="45294D87" w14:textId="77777777" w:rsidR="000C6A18" w:rsidRDefault="000C6A18"/>
    <w:p w14:paraId="5C901287" w14:textId="77777777" w:rsidR="000C6A18" w:rsidRDefault="000C6A18"/>
    <w:p w14:paraId="1E23A0C2" w14:textId="77777777" w:rsidR="000C6A18" w:rsidRDefault="000C6A18"/>
    <w:p w14:paraId="57DAF28A" w14:textId="77777777" w:rsidR="000C6A18" w:rsidRDefault="000C6A18"/>
    <w:p w14:paraId="05977D97" w14:textId="77777777" w:rsidR="000C6A18" w:rsidRDefault="000C6A18"/>
    <w:p w14:paraId="1FB9BB16" w14:textId="77777777" w:rsidR="000C6A18" w:rsidRDefault="000C6A18"/>
    <w:p w14:paraId="334AFB6E" w14:textId="77777777" w:rsidR="000C6A18" w:rsidRDefault="000C6A18"/>
    <w:p w14:paraId="5E9C8CE4" w14:textId="77777777" w:rsidR="000C6A18" w:rsidRDefault="000C6A18"/>
    <w:p w14:paraId="36D5F02E" w14:textId="77777777" w:rsidR="000C6A18" w:rsidRDefault="000C6A18"/>
    <w:p w14:paraId="486BD706" w14:textId="77777777" w:rsidR="000C6A18" w:rsidRDefault="000C6A18"/>
    <w:p w14:paraId="6C24D180" w14:textId="77777777" w:rsidR="000C6A18" w:rsidRDefault="000C6A18"/>
    <w:p w14:paraId="5B8610E9" w14:textId="77777777" w:rsidR="000C6A18" w:rsidRDefault="000C6A18"/>
    <w:p w14:paraId="4143ACC3" w14:textId="77777777" w:rsidR="000C6A18" w:rsidRDefault="000C6A18"/>
    <w:p w14:paraId="5C4780D1" w14:textId="77777777" w:rsidR="000C6A18" w:rsidRDefault="000C6A18"/>
    <w:p w14:paraId="3E25B2CF" w14:textId="77777777" w:rsidR="000C6A18" w:rsidRDefault="000C6A18"/>
    <w:p w14:paraId="474983B8" w14:textId="77777777" w:rsidR="000C6A18" w:rsidRDefault="000C6A18"/>
    <w:sectPr w:rsidR="000C6A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46" w:right="924" w:bottom="902" w:left="907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57CC6" w14:textId="77777777" w:rsidR="0046370A" w:rsidRDefault="00C41D3A">
      <w:r>
        <w:separator/>
      </w:r>
    </w:p>
  </w:endnote>
  <w:endnote w:type="continuationSeparator" w:id="0">
    <w:p w14:paraId="3535DBF7" w14:textId="77777777" w:rsidR="0046370A" w:rsidRDefault="00C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AD66E" w14:textId="77777777" w:rsidR="00113E3F" w:rsidRDefault="00C41D3A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z </w:t>
    </w:r>
    <w:fldSimple w:instr=" NUMPAGES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6A64" w14:textId="77777777" w:rsidR="00113E3F" w:rsidRDefault="00C41D3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CC2E9D6" wp14:editId="7C917BE6">
          <wp:simplePos x="0" y="0"/>
          <wp:positionH relativeFrom="column">
            <wp:posOffset>-1316992</wp:posOffset>
          </wp:positionH>
          <wp:positionV relativeFrom="page">
            <wp:posOffset>9172574</wp:posOffset>
          </wp:positionV>
          <wp:extent cx="7945121" cy="1390646"/>
          <wp:effectExtent l="0" t="0" r="0" b="4"/>
          <wp:wrapSquare wrapText="bothSides"/>
          <wp:docPr id="2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5121" cy="13906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FF7C" w14:textId="77777777" w:rsidR="0046370A" w:rsidRDefault="00C41D3A">
      <w:r>
        <w:rPr>
          <w:color w:val="000000"/>
        </w:rPr>
        <w:separator/>
      </w:r>
    </w:p>
  </w:footnote>
  <w:footnote w:type="continuationSeparator" w:id="0">
    <w:p w14:paraId="2EC07A67" w14:textId="77777777" w:rsidR="0046370A" w:rsidRDefault="00C4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259A" w14:textId="77777777" w:rsidR="00113E3F" w:rsidRDefault="001432A9">
    <w:pPr>
      <w:pStyle w:val="Nagwek"/>
      <w:jc w:val="center"/>
      <w:rPr>
        <w:rFonts w:ascii="Garamond" w:hAnsi="Garamond"/>
        <w:bCs/>
        <w:color w:val="000000"/>
        <w:spacing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BE03" w14:textId="77777777" w:rsidR="00113E3F" w:rsidRDefault="00C41D3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74DED" wp14:editId="77A55536">
          <wp:simplePos x="0" y="0"/>
          <wp:positionH relativeFrom="column">
            <wp:posOffset>-1211580</wp:posOffset>
          </wp:positionH>
          <wp:positionV relativeFrom="paragraph">
            <wp:posOffset>-478788</wp:posOffset>
          </wp:positionV>
          <wp:extent cx="7829550" cy="1333496"/>
          <wp:effectExtent l="0" t="0" r="0" b="4"/>
          <wp:wrapSquare wrapText="bothSides"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9550" cy="13334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5DD1E68" w14:textId="77777777" w:rsidR="00113E3F" w:rsidRDefault="001432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CCE"/>
    <w:multiLevelType w:val="hybridMultilevel"/>
    <w:tmpl w:val="93F0D8B8"/>
    <w:lvl w:ilvl="0" w:tplc="C3D0846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10C0F55"/>
    <w:multiLevelType w:val="multilevel"/>
    <w:tmpl w:val="D44E3E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B9465F"/>
    <w:multiLevelType w:val="multilevel"/>
    <w:tmpl w:val="D9288B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D3033"/>
    <w:multiLevelType w:val="hybridMultilevel"/>
    <w:tmpl w:val="BE565A0E"/>
    <w:lvl w:ilvl="0" w:tplc="C3D084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04539"/>
    <w:multiLevelType w:val="multilevel"/>
    <w:tmpl w:val="FD82FF52"/>
    <w:lvl w:ilvl="0">
      <w:start w:val="1"/>
      <w:numFmt w:val="decimal"/>
      <w:lvlText w:val="%1."/>
      <w:lvlJc w:val="left"/>
      <w:pPr>
        <w:ind w:left="1353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3.%2."/>
      <w:lvlJc w:val="left"/>
      <w:pPr>
        <w:ind w:left="22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6F2795D"/>
    <w:multiLevelType w:val="hybridMultilevel"/>
    <w:tmpl w:val="EBA48D18"/>
    <w:lvl w:ilvl="0" w:tplc="BEE2693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79323E"/>
    <w:multiLevelType w:val="multilevel"/>
    <w:tmpl w:val="5C00E944"/>
    <w:lvl w:ilvl="0">
      <w:numFmt w:val="bullet"/>
      <w:lvlText w:val=""/>
      <w:lvlJc w:val="left"/>
      <w:pPr>
        <w:ind w:left="720" w:hanging="360"/>
      </w:pPr>
      <w:rPr>
        <w:rFonts w:ascii="Symbol" w:hAnsi="Symbol"/>
        <w:position w:val="0"/>
        <w:vertAlign w:val="baseline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D29A4"/>
    <w:multiLevelType w:val="multilevel"/>
    <w:tmpl w:val="7DF226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8176851"/>
    <w:multiLevelType w:val="multilevel"/>
    <w:tmpl w:val="800CB82E"/>
    <w:lvl w:ilvl="0">
      <w:start w:val="1"/>
      <w:numFmt w:val="lowerLetter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num w:numId="1" w16cid:durableId="1877040777">
    <w:abstractNumId w:val="6"/>
  </w:num>
  <w:num w:numId="2" w16cid:durableId="370158100">
    <w:abstractNumId w:val="8"/>
  </w:num>
  <w:num w:numId="3" w16cid:durableId="1536962821">
    <w:abstractNumId w:val="2"/>
  </w:num>
  <w:num w:numId="4" w16cid:durableId="1429086065">
    <w:abstractNumId w:val="1"/>
  </w:num>
  <w:num w:numId="5" w16cid:durableId="742996266">
    <w:abstractNumId w:val="7"/>
  </w:num>
  <w:num w:numId="6" w16cid:durableId="794715706">
    <w:abstractNumId w:val="0"/>
  </w:num>
  <w:num w:numId="7" w16cid:durableId="1436093187">
    <w:abstractNumId w:val="4"/>
  </w:num>
  <w:num w:numId="8" w16cid:durableId="137959202">
    <w:abstractNumId w:val="3"/>
  </w:num>
  <w:num w:numId="9" w16cid:durableId="1147284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18"/>
    <w:rsid w:val="0002138F"/>
    <w:rsid w:val="000727DD"/>
    <w:rsid w:val="000B45DB"/>
    <w:rsid w:val="000C6A18"/>
    <w:rsid w:val="000F1E0E"/>
    <w:rsid w:val="001432A9"/>
    <w:rsid w:val="0017172A"/>
    <w:rsid w:val="001F044C"/>
    <w:rsid w:val="00316868"/>
    <w:rsid w:val="003439B5"/>
    <w:rsid w:val="003B3B4C"/>
    <w:rsid w:val="0040491D"/>
    <w:rsid w:val="00416C2E"/>
    <w:rsid w:val="0046370A"/>
    <w:rsid w:val="005B433D"/>
    <w:rsid w:val="00684113"/>
    <w:rsid w:val="006B3074"/>
    <w:rsid w:val="00745176"/>
    <w:rsid w:val="007723C5"/>
    <w:rsid w:val="00794F8B"/>
    <w:rsid w:val="007F7C22"/>
    <w:rsid w:val="008646E7"/>
    <w:rsid w:val="008E418D"/>
    <w:rsid w:val="00994999"/>
    <w:rsid w:val="009D0D81"/>
    <w:rsid w:val="009D46E3"/>
    <w:rsid w:val="00A31B58"/>
    <w:rsid w:val="00A56EC1"/>
    <w:rsid w:val="00A91FDD"/>
    <w:rsid w:val="00B40AA2"/>
    <w:rsid w:val="00BB24B0"/>
    <w:rsid w:val="00BE5AE3"/>
    <w:rsid w:val="00C41D3A"/>
    <w:rsid w:val="00C6724A"/>
    <w:rsid w:val="00C84506"/>
    <w:rsid w:val="00CC624E"/>
    <w:rsid w:val="00CD4027"/>
    <w:rsid w:val="00D03822"/>
    <w:rsid w:val="00D17C9A"/>
    <w:rsid w:val="00D72CA1"/>
    <w:rsid w:val="00D874F9"/>
    <w:rsid w:val="00D94938"/>
    <w:rsid w:val="00DB3192"/>
    <w:rsid w:val="00E8572F"/>
    <w:rsid w:val="00EA2553"/>
    <w:rsid w:val="00EA7A6E"/>
    <w:rsid w:val="00F54A1D"/>
    <w:rsid w:val="00F92F41"/>
    <w:rsid w:val="00FE0AB9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E931"/>
  <w15:docId w15:val="{0067AA01-B781-4744-BD9A-4426A1EC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jit.si/ZamowienieMPWI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szymczak\Work%20Folders\Dokumenty\Og&#322;osze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</Template>
  <TotalTime>80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Leszno, dnia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Leszno, dnia</dc:title>
  <dc:subject/>
  <dc:creator>Szymczak, Karolina</dc:creator>
  <cp:lastModifiedBy>Szymczak, Karolina</cp:lastModifiedBy>
  <cp:revision>47</cp:revision>
  <cp:lastPrinted>2008-06-02T05:48:00Z</cp:lastPrinted>
  <dcterms:created xsi:type="dcterms:W3CDTF">2021-03-10T07:48:00Z</dcterms:created>
  <dcterms:modified xsi:type="dcterms:W3CDTF">2022-12-16T07:08:00Z</dcterms:modified>
</cp:coreProperties>
</file>